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801303">
        <w:rPr>
          <w:rFonts w:ascii="Times New Roman" w:hAnsi="Times New Roman" w:cs="Times New Roman"/>
        </w:rPr>
        <w:t xml:space="preserve"> </w:t>
      </w:r>
      <w:r w:rsidR="00B7343D">
        <w:rPr>
          <w:rFonts w:ascii="Times New Roman" w:hAnsi="Times New Roman" w:cs="Times New Roman"/>
        </w:rPr>
        <w:t>22</w:t>
      </w:r>
      <w:r w:rsidR="00AA57E6" w:rsidRPr="00582B3B">
        <w:rPr>
          <w:rFonts w:ascii="Times New Roman" w:hAnsi="Times New Roman" w:cs="Times New Roman"/>
        </w:rPr>
        <w:t>.</w:t>
      </w:r>
      <w:r w:rsidR="00B7343D">
        <w:rPr>
          <w:rFonts w:ascii="Times New Roman" w:hAnsi="Times New Roman" w:cs="Times New Roman"/>
        </w:rPr>
        <w:t>0</w:t>
      </w:r>
      <w:r w:rsidR="00693BF6">
        <w:rPr>
          <w:rFonts w:ascii="Times New Roman" w:hAnsi="Times New Roman" w:cs="Times New Roman"/>
        </w:rPr>
        <w:t>2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B7343D">
        <w:rPr>
          <w:rFonts w:ascii="Times New Roman" w:hAnsi="Times New Roman" w:cs="Times New Roman"/>
        </w:rPr>
        <w:t>3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B7343D">
        <w:t>3</w:t>
      </w:r>
      <w:r w:rsidR="00D901B6" w:rsidRPr="00142D02">
        <w:t xml:space="preserve"> год и на период 202</w:t>
      </w:r>
      <w:r w:rsidR="00B7343D">
        <w:t>4</w:t>
      </w:r>
      <w:r w:rsidR="00D901B6" w:rsidRPr="00142D02">
        <w:t xml:space="preserve"> - 202</w:t>
      </w:r>
      <w:r w:rsidR="00B7343D">
        <w:t>5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B7343D">
        <w:t>22</w:t>
      </w:r>
      <w:r w:rsidR="00D901B6" w:rsidRPr="00142D02">
        <w:t>.0</w:t>
      </w:r>
      <w:r w:rsidR="00B7343D">
        <w:t>7.</w:t>
      </w:r>
      <w:r w:rsidR="00D901B6" w:rsidRPr="00142D02">
        <w:t>20</w:t>
      </w:r>
      <w:r w:rsidR="00A70BBB">
        <w:t>2</w:t>
      </w:r>
      <w:r w:rsidR="00B7343D">
        <w:t>2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B7343D">
        <w:t>387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B7343D">
        <w:t>18</w:t>
      </w:r>
      <w:r w:rsidR="00D901B6" w:rsidRPr="000020F9">
        <w:t>.</w:t>
      </w:r>
      <w:r w:rsidR="00B7343D">
        <w:t>0</w:t>
      </w:r>
      <w:r w:rsidR="00693BF6">
        <w:t>1</w:t>
      </w:r>
      <w:r w:rsidR="00D901B6" w:rsidRPr="000020F9">
        <w:t>.202</w:t>
      </w:r>
      <w:r w:rsidR="00B7343D">
        <w:t>3</w:t>
      </w:r>
      <w:r w:rsidR="00D901B6" w:rsidRPr="000020F9">
        <w:t xml:space="preserve"> года № </w:t>
      </w:r>
      <w:r w:rsidR="00B7343D">
        <w:t>54</w:t>
      </w:r>
      <w:r w:rsidR="00A70BBB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B7343D" w:rsidRPr="00B7343D" w:rsidRDefault="00261B3B" w:rsidP="00B7343D">
      <w:pPr>
        <w:ind w:firstLine="709"/>
        <w:jc w:val="both"/>
      </w:pPr>
      <w:r w:rsidRPr="00B7343D">
        <w:t>4.1.</w:t>
      </w:r>
      <w:r w:rsidR="00B7343D" w:rsidRPr="00B7343D">
        <w:t> Объекты недвижимого имущества, расположенные по адресу</w:t>
      </w:r>
      <w:proofErr w:type="gramStart"/>
      <w:r w:rsidR="00B7343D" w:rsidRPr="00B7343D">
        <w:t>:</w:t>
      </w:r>
      <w:proofErr w:type="gramEnd"/>
      <w:r w:rsidR="00B7343D" w:rsidRPr="00B7343D">
        <w:t xml:space="preserve"> Кировская область, Даровской район, с. Кобра, ул. Мира, д. 43:</w:t>
      </w:r>
    </w:p>
    <w:p w:rsidR="00B7343D" w:rsidRPr="00B7343D" w:rsidRDefault="00B7343D" w:rsidP="00B7343D">
      <w:pPr>
        <w:jc w:val="both"/>
      </w:pPr>
      <w:r w:rsidRPr="00B7343D">
        <w:t xml:space="preserve">            </w:t>
      </w:r>
    </w:p>
    <w:p w:rsidR="00B7343D" w:rsidRPr="00B7343D" w:rsidRDefault="00B7343D" w:rsidP="00B7343D">
      <w:pPr>
        <w:spacing w:line="280" w:lineRule="exact"/>
        <w:jc w:val="both"/>
      </w:pPr>
      <w:r w:rsidRPr="00B7343D">
        <w:t xml:space="preserve"> 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B7343D" w:rsidRPr="00B7343D" w:rsidTr="00067F81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B7343D" w:rsidRPr="00B7343D" w:rsidRDefault="00B7343D" w:rsidP="00067F81">
            <w:pPr>
              <w:jc w:val="center"/>
            </w:pPr>
            <w:r w:rsidRPr="00B7343D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B7343D" w:rsidRPr="00B7343D" w:rsidRDefault="00B7343D" w:rsidP="00067F81">
            <w:pPr>
              <w:jc w:val="center"/>
            </w:pPr>
            <w:r w:rsidRPr="00B7343D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B7343D" w:rsidRPr="00B7343D" w:rsidRDefault="00B7343D" w:rsidP="00067F81">
            <w:pPr>
              <w:jc w:val="center"/>
            </w:pPr>
            <w:r w:rsidRPr="00B7343D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7343D" w:rsidRPr="00B7343D" w:rsidRDefault="00B7343D" w:rsidP="00067F81">
            <w:pPr>
              <w:jc w:val="center"/>
            </w:pPr>
            <w:r w:rsidRPr="00B7343D">
              <w:t>Кадастровый номер</w:t>
            </w:r>
          </w:p>
        </w:tc>
      </w:tr>
      <w:tr w:rsidR="00B7343D" w:rsidRPr="00B7343D" w:rsidTr="00067F81">
        <w:trPr>
          <w:trHeight w:hRule="exact" w:val="1212"/>
        </w:trPr>
        <w:tc>
          <w:tcPr>
            <w:tcW w:w="709" w:type="dxa"/>
            <w:shd w:val="clear" w:color="auto" w:fill="FFFFFF"/>
            <w:vAlign w:val="center"/>
            <w:hideMark/>
          </w:tcPr>
          <w:p w:rsidR="00B7343D" w:rsidRPr="00B7343D" w:rsidRDefault="00B7343D" w:rsidP="00067F81">
            <w:pPr>
              <w:jc w:val="center"/>
            </w:pPr>
            <w:r w:rsidRPr="00B7343D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7343D" w:rsidRPr="00B7343D" w:rsidRDefault="00B7343D" w:rsidP="00067F81">
            <w:pPr>
              <w:spacing w:line="280" w:lineRule="exact"/>
              <w:jc w:val="both"/>
            </w:pPr>
            <w:r w:rsidRPr="00B7343D">
              <w:t xml:space="preserve">Нежилое здание, назначение: нежилое, количество этажей: 1, расположенное по адресу: Кировская область, Даровской район, с. Кобра, ул. Мира, </w:t>
            </w:r>
            <w:r w:rsidR="003F168A">
              <w:br/>
            </w:r>
            <w:r w:rsidRPr="00B7343D">
              <w:t>д. 43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7343D" w:rsidRPr="00B7343D" w:rsidRDefault="00B7343D" w:rsidP="00067F81">
            <w:pPr>
              <w:jc w:val="center"/>
            </w:pPr>
            <w:r w:rsidRPr="00B7343D">
              <w:t>157,9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7343D" w:rsidRPr="00B7343D" w:rsidRDefault="00B7343D" w:rsidP="00067F81">
            <w:pPr>
              <w:jc w:val="center"/>
              <w:rPr>
                <w:highlight w:val="yellow"/>
              </w:rPr>
            </w:pPr>
            <w:r w:rsidRPr="00B7343D">
              <w:t>43:08:310348:293</w:t>
            </w:r>
          </w:p>
        </w:tc>
      </w:tr>
      <w:tr w:rsidR="00B7343D" w:rsidRPr="00B7343D" w:rsidTr="00067F81">
        <w:trPr>
          <w:trHeight w:hRule="exact" w:val="418"/>
        </w:trPr>
        <w:tc>
          <w:tcPr>
            <w:tcW w:w="709" w:type="dxa"/>
            <w:shd w:val="clear" w:color="auto" w:fill="FFFFFF"/>
            <w:vAlign w:val="center"/>
          </w:tcPr>
          <w:p w:rsidR="00B7343D" w:rsidRPr="00B7343D" w:rsidRDefault="00B7343D" w:rsidP="00067F81">
            <w:pPr>
              <w:jc w:val="center"/>
            </w:pPr>
            <w:r w:rsidRPr="00B7343D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7343D" w:rsidRPr="00B7343D" w:rsidRDefault="00B7343D" w:rsidP="00067F81">
            <w:pPr>
              <w:spacing w:line="280" w:lineRule="exact"/>
              <w:jc w:val="both"/>
            </w:pPr>
            <w:r w:rsidRPr="00B7343D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7343D" w:rsidRPr="00B7343D" w:rsidRDefault="00B7343D" w:rsidP="00067F81">
            <w:pPr>
              <w:jc w:val="center"/>
            </w:pPr>
            <w:r w:rsidRPr="00B7343D">
              <w:t>3510,0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7343D" w:rsidRPr="00B7343D" w:rsidRDefault="00B7343D" w:rsidP="00067F81">
            <w:pPr>
              <w:jc w:val="center"/>
            </w:pPr>
            <w:r w:rsidRPr="00B7343D">
              <w:t>43:08:310349:92</w:t>
            </w:r>
          </w:p>
        </w:tc>
      </w:tr>
    </w:tbl>
    <w:p w:rsidR="00B7343D" w:rsidRPr="00B7343D" w:rsidRDefault="00B7343D" w:rsidP="00B7343D">
      <w:pPr>
        <w:spacing w:line="280" w:lineRule="exact"/>
        <w:jc w:val="both"/>
      </w:pPr>
    </w:p>
    <w:p w:rsidR="00B7343D" w:rsidRPr="00B7343D" w:rsidRDefault="00B7343D" w:rsidP="00B7343D">
      <w:pPr>
        <w:jc w:val="both"/>
      </w:pPr>
      <w:r w:rsidRPr="00B7343D">
        <w:t xml:space="preserve">            </w:t>
      </w:r>
      <w:r>
        <w:t>Ц</w:t>
      </w:r>
      <w:r w:rsidRPr="00B7343D">
        <w:t>ена первоначального предложения (начальная цена): 700 000 (семьсот тысяч) рублей 00 копеек, в том числе НДС 81 666 (восемьдесят одна тысяча шестьсот шестьдесят шесть) рублей 67 копеек.</w:t>
      </w:r>
    </w:p>
    <w:p w:rsidR="00B7343D" w:rsidRPr="00B7343D" w:rsidRDefault="00B7343D" w:rsidP="00B7343D">
      <w:pPr>
        <w:jc w:val="both"/>
      </w:pPr>
      <w:r w:rsidRPr="00B7343D">
        <w:rPr>
          <w:bCs/>
        </w:rPr>
        <w:t xml:space="preserve">           </w:t>
      </w:r>
      <w:r w:rsidRPr="00B7343D">
        <w:t>Величина повышения начальной цены («шаг аукциона»): 35 000 (</w:t>
      </w:r>
      <w:r w:rsidRPr="00B7343D">
        <w:rPr>
          <w:color w:val="000000"/>
        </w:rPr>
        <w:t xml:space="preserve">тридцать пять тысяч) </w:t>
      </w:r>
      <w:r w:rsidRPr="00B7343D">
        <w:t>рублей 00 к</w:t>
      </w:r>
      <w:r w:rsidRPr="00B7343D">
        <w:t>о</w:t>
      </w:r>
      <w:r w:rsidRPr="00B7343D">
        <w:t>пеек.</w:t>
      </w:r>
    </w:p>
    <w:p w:rsidR="00B7343D" w:rsidRPr="00B7343D" w:rsidRDefault="00B7343D" w:rsidP="00B7343D">
      <w:pPr>
        <w:jc w:val="both"/>
      </w:pPr>
      <w:r w:rsidRPr="00B7343D">
        <w:t xml:space="preserve">           Существующие ограничения (обременения) права: не зарегистрировано.</w:t>
      </w:r>
    </w:p>
    <w:p w:rsidR="00B7343D" w:rsidRPr="00B7343D" w:rsidRDefault="00B7343D" w:rsidP="00B7343D">
      <w:pPr>
        <w:ind w:firstLine="709"/>
        <w:jc w:val="both"/>
      </w:pPr>
    </w:p>
    <w:p w:rsidR="00B7343D" w:rsidRPr="00B7343D" w:rsidRDefault="00B7343D" w:rsidP="00B7343D">
      <w:pPr>
        <w:spacing w:line="240" w:lineRule="exact"/>
        <w:ind w:firstLine="709"/>
        <w:jc w:val="both"/>
        <w:rPr>
          <w:i/>
          <w:spacing w:val="-13"/>
        </w:rPr>
      </w:pPr>
      <w:r>
        <w:t>4</w:t>
      </w:r>
      <w:r w:rsidRPr="00B7343D">
        <w:t>.2. Объекты недвижимого имущества, расположенные по адресу</w:t>
      </w:r>
      <w:proofErr w:type="gramStart"/>
      <w:r w:rsidRPr="00B7343D">
        <w:t>:</w:t>
      </w:r>
      <w:proofErr w:type="gramEnd"/>
      <w:r w:rsidRPr="00B7343D">
        <w:t xml:space="preserve"> Кировская область, Слободской район, с. Карино, ул. Тукая, д. 1: </w:t>
      </w:r>
    </w:p>
    <w:p w:rsidR="00B7343D" w:rsidRPr="00B7343D" w:rsidRDefault="00B7343D" w:rsidP="00B7343D">
      <w:pPr>
        <w:spacing w:line="240" w:lineRule="exact"/>
        <w:jc w:val="both"/>
      </w:pPr>
      <w:r w:rsidRPr="00B7343D">
        <w:t xml:space="preserve">            </w:t>
      </w:r>
    </w:p>
    <w:p w:rsidR="00B7343D" w:rsidRPr="00B7343D" w:rsidRDefault="00B7343D" w:rsidP="00B7343D">
      <w:pPr>
        <w:spacing w:line="280" w:lineRule="exact"/>
        <w:jc w:val="both"/>
      </w:pPr>
      <w:r w:rsidRPr="00B7343D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B7343D" w:rsidRPr="00B7343D" w:rsidTr="00067F81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B7343D" w:rsidRPr="00B7343D" w:rsidRDefault="00B7343D" w:rsidP="00067F81">
            <w:pPr>
              <w:spacing w:line="240" w:lineRule="exact"/>
              <w:jc w:val="center"/>
            </w:pPr>
            <w:r w:rsidRPr="00B7343D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B7343D" w:rsidRPr="00B7343D" w:rsidRDefault="00B7343D" w:rsidP="00067F81">
            <w:pPr>
              <w:spacing w:line="240" w:lineRule="exact"/>
              <w:jc w:val="center"/>
            </w:pPr>
            <w:r w:rsidRPr="00B7343D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B7343D" w:rsidRPr="00B7343D" w:rsidRDefault="00B7343D" w:rsidP="00067F81">
            <w:pPr>
              <w:spacing w:line="240" w:lineRule="exact"/>
              <w:jc w:val="center"/>
            </w:pPr>
            <w:r w:rsidRPr="00B7343D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7343D" w:rsidRPr="00B7343D" w:rsidRDefault="00B7343D" w:rsidP="00067F81">
            <w:pPr>
              <w:spacing w:line="240" w:lineRule="exact"/>
              <w:jc w:val="center"/>
            </w:pPr>
            <w:r w:rsidRPr="00B7343D">
              <w:t>Кадастровый номер</w:t>
            </w:r>
          </w:p>
        </w:tc>
      </w:tr>
      <w:tr w:rsidR="00B7343D" w:rsidRPr="00B7343D" w:rsidTr="00067F81">
        <w:trPr>
          <w:trHeight w:hRule="exact" w:val="1140"/>
        </w:trPr>
        <w:tc>
          <w:tcPr>
            <w:tcW w:w="709" w:type="dxa"/>
            <w:shd w:val="clear" w:color="auto" w:fill="FFFFFF"/>
            <w:vAlign w:val="center"/>
            <w:hideMark/>
          </w:tcPr>
          <w:p w:rsidR="00B7343D" w:rsidRPr="00B7343D" w:rsidRDefault="00B7343D" w:rsidP="00067F81">
            <w:pPr>
              <w:spacing w:line="240" w:lineRule="exact"/>
              <w:jc w:val="center"/>
            </w:pPr>
            <w:r w:rsidRPr="00B7343D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7343D" w:rsidRPr="00B7343D" w:rsidRDefault="00B7343D" w:rsidP="00067F81">
            <w:pPr>
              <w:spacing w:line="240" w:lineRule="exact"/>
              <w:jc w:val="both"/>
            </w:pPr>
            <w:r w:rsidRPr="00B7343D">
              <w:t xml:space="preserve">Нежилое здание, назначение: нежилое, количество этажей: 1, расположенное по адресу: Кировская область, Слободской район, с. Карино, ул. Тукая, д. 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7343D" w:rsidRPr="00B7343D" w:rsidRDefault="00B7343D" w:rsidP="00067F81">
            <w:pPr>
              <w:spacing w:line="240" w:lineRule="exact"/>
              <w:jc w:val="center"/>
            </w:pPr>
            <w:r w:rsidRPr="00B7343D">
              <w:t>31,4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7343D" w:rsidRPr="00B7343D" w:rsidRDefault="00B7343D" w:rsidP="00067F81">
            <w:pPr>
              <w:spacing w:line="240" w:lineRule="exact"/>
              <w:jc w:val="center"/>
              <w:rPr>
                <w:highlight w:val="yellow"/>
              </w:rPr>
            </w:pPr>
            <w:r w:rsidRPr="00B7343D">
              <w:t>43:30:430502:94</w:t>
            </w:r>
          </w:p>
        </w:tc>
      </w:tr>
      <w:tr w:rsidR="00B7343D" w:rsidRPr="00B7343D" w:rsidTr="00067F81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B7343D" w:rsidRPr="00B7343D" w:rsidRDefault="00B7343D" w:rsidP="00067F81">
            <w:pPr>
              <w:spacing w:line="240" w:lineRule="exact"/>
              <w:jc w:val="center"/>
            </w:pPr>
            <w:r w:rsidRPr="00B7343D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7343D" w:rsidRPr="00B7343D" w:rsidRDefault="00B7343D" w:rsidP="00067F81">
            <w:pPr>
              <w:spacing w:line="240" w:lineRule="exact"/>
              <w:jc w:val="both"/>
            </w:pPr>
            <w:r w:rsidRPr="00B7343D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7343D" w:rsidRPr="00B7343D" w:rsidRDefault="00B7343D" w:rsidP="00067F81">
            <w:pPr>
              <w:spacing w:line="240" w:lineRule="exact"/>
              <w:jc w:val="center"/>
            </w:pPr>
            <w:r w:rsidRPr="00B7343D">
              <w:t>100,0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7343D" w:rsidRPr="00B7343D" w:rsidRDefault="00B7343D" w:rsidP="00067F81">
            <w:pPr>
              <w:spacing w:line="240" w:lineRule="exact"/>
              <w:jc w:val="center"/>
            </w:pPr>
            <w:r w:rsidRPr="00B7343D">
              <w:t>43:30:430501:383</w:t>
            </w:r>
          </w:p>
        </w:tc>
      </w:tr>
    </w:tbl>
    <w:p w:rsidR="00B7343D" w:rsidRPr="00B7343D" w:rsidRDefault="00B7343D" w:rsidP="00B7343D">
      <w:pPr>
        <w:spacing w:line="240" w:lineRule="exact"/>
        <w:ind w:firstLine="709"/>
        <w:jc w:val="both"/>
      </w:pPr>
    </w:p>
    <w:p w:rsidR="00B7343D" w:rsidRPr="00B7343D" w:rsidRDefault="00B7343D" w:rsidP="00B7343D">
      <w:pPr>
        <w:spacing w:line="280" w:lineRule="exact"/>
        <w:ind w:right="-57" w:firstLine="709"/>
        <w:jc w:val="both"/>
        <w:rPr>
          <w:bCs/>
        </w:rPr>
      </w:pPr>
      <w:r w:rsidRPr="00B7343D">
        <w:lastRenderedPageBreak/>
        <w:t>Цена первоначального предложения (начальная цена): 120 000 (сто двадцать тысяч) рублей 00 копеек, в том числе НДС 18 916 (восемнадцать тысяч девятьсот шестнадцать) ру</w:t>
      </w:r>
      <w:r w:rsidRPr="00B7343D">
        <w:t>б</w:t>
      </w:r>
      <w:r w:rsidRPr="00B7343D">
        <w:t>лей 67 копеек.</w:t>
      </w:r>
      <w:r w:rsidRPr="00B7343D">
        <w:rPr>
          <w:bCs/>
        </w:rPr>
        <w:t xml:space="preserve"> </w:t>
      </w:r>
    </w:p>
    <w:p w:rsidR="00B7343D" w:rsidRPr="00B7343D" w:rsidRDefault="00B7343D" w:rsidP="00B7343D">
      <w:pPr>
        <w:spacing w:line="280" w:lineRule="exact"/>
        <w:ind w:right="-57" w:firstLine="709"/>
        <w:jc w:val="both"/>
      </w:pPr>
      <w:r w:rsidRPr="00B7343D">
        <w:t>Величина повышения начальной цены («шаг аукциона»): 6 000 (шесть тысяч) рублей 00 к</w:t>
      </w:r>
      <w:r w:rsidRPr="00B7343D">
        <w:t>о</w:t>
      </w:r>
      <w:r w:rsidRPr="00B7343D">
        <w:t>пеек.</w:t>
      </w:r>
    </w:p>
    <w:p w:rsidR="00B7343D" w:rsidRPr="00B7343D" w:rsidRDefault="00B7343D" w:rsidP="00B7343D">
      <w:pPr>
        <w:spacing w:line="280" w:lineRule="exact"/>
        <w:ind w:right="-57" w:firstLine="709"/>
        <w:jc w:val="both"/>
      </w:pPr>
      <w:r w:rsidRPr="00B7343D">
        <w:t>Существующие ограничения (обременения) права: не зарегистрировано.</w:t>
      </w:r>
    </w:p>
    <w:p w:rsidR="00B7343D" w:rsidRDefault="00B7343D" w:rsidP="00B7343D">
      <w:pPr>
        <w:spacing w:line="240" w:lineRule="exact"/>
        <w:ind w:firstLine="709"/>
        <w:jc w:val="both"/>
      </w:pPr>
    </w:p>
    <w:p w:rsidR="00B7343D" w:rsidRPr="00B7343D" w:rsidRDefault="00B7343D" w:rsidP="00B7343D">
      <w:pPr>
        <w:spacing w:line="240" w:lineRule="exact"/>
        <w:ind w:firstLine="709"/>
        <w:jc w:val="both"/>
        <w:rPr>
          <w:i/>
          <w:spacing w:val="-13"/>
        </w:rPr>
      </w:pPr>
      <w:r>
        <w:t>4</w:t>
      </w:r>
      <w:r w:rsidRPr="00B7343D">
        <w:t>.3. Объекты недвижимого имущества, расположенные по адресу</w:t>
      </w:r>
      <w:proofErr w:type="gramStart"/>
      <w:r w:rsidRPr="00B7343D">
        <w:t>:</w:t>
      </w:r>
      <w:proofErr w:type="gramEnd"/>
      <w:r w:rsidRPr="00B7343D">
        <w:t xml:space="preserve"> Кировская область, Верхнекамский район, г. Кирс, ул. Кирова, д. 28а: </w:t>
      </w:r>
    </w:p>
    <w:p w:rsidR="00B7343D" w:rsidRPr="00B7343D" w:rsidRDefault="00B7343D" w:rsidP="00B7343D">
      <w:pPr>
        <w:spacing w:line="240" w:lineRule="exact"/>
        <w:jc w:val="both"/>
      </w:pPr>
      <w:r w:rsidRPr="00B7343D">
        <w:t xml:space="preserve">            </w:t>
      </w:r>
    </w:p>
    <w:p w:rsidR="00B7343D" w:rsidRPr="00B7343D" w:rsidRDefault="00B7343D" w:rsidP="00B7343D">
      <w:pPr>
        <w:spacing w:line="280" w:lineRule="exact"/>
        <w:jc w:val="both"/>
      </w:pPr>
      <w:r w:rsidRPr="00B7343D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B7343D" w:rsidRPr="00B7343D" w:rsidTr="00067F81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B7343D" w:rsidRPr="00B7343D" w:rsidRDefault="00B7343D" w:rsidP="00067F81">
            <w:pPr>
              <w:spacing w:line="240" w:lineRule="exact"/>
              <w:jc w:val="center"/>
            </w:pPr>
            <w:r w:rsidRPr="00B7343D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B7343D" w:rsidRPr="00B7343D" w:rsidRDefault="00B7343D" w:rsidP="00067F81">
            <w:pPr>
              <w:spacing w:line="240" w:lineRule="exact"/>
              <w:jc w:val="center"/>
            </w:pPr>
            <w:r w:rsidRPr="00B7343D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B7343D" w:rsidRPr="00B7343D" w:rsidRDefault="00B7343D" w:rsidP="00067F81">
            <w:pPr>
              <w:spacing w:line="240" w:lineRule="exact"/>
              <w:jc w:val="center"/>
            </w:pPr>
            <w:r w:rsidRPr="00B7343D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7343D" w:rsidRPr="00B7343D" w:rsidRDefault="00B7343D" w:rsidP="00067F81">
            <w:pPr>
              <w:spacing w:line="240" w:lineRule="exact"/>
              <w:jc w:val="center"/>
            </w:pPr>
            <w:r w:rsidRPr="00B7343D">
              <w:t>Кадастровый номер</w:t>
            </w:r>
          </w:p>
        </w:tc>
      </w:tr>
      <w:tr w:rsidR="00B7343D" w:rsidRPr="00B7343D" w:rsidTr="00067F81">
        <w:trPr>
          <w:trHeight w:hRule="exact" w:val="1066"/>
        </w:trPr>
        <w:tc>
          <w:tcPr>
            <w:tcW w:w="709" w:type="dxa"/>
            <w:shd w:val="clear" w:color="auto" w:fill="FFFFFF"/>
            <w:vAlign w:val="center"/>
            <w:hideMark/>
          </w:tcPr>
          <w:p w:rsidR="00B7343D" w:rsidRPr="00B7343D" w:rsidRDefault="00B7343D" w:rsidP="00067F81">
            <w:pPr>
              <w:spacing w:line="240" w:lineRule="exact"/>
              <w:jc w:val="center"/>
            </w:pPr>
            <w:r w:rsidRPr="00B7343D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7343D" w:rsidRPr="00B7343D" w:rsidRDefault="00B7343D" w:rsidP="00067F81">
            <w:pPr>
              <w:spacing w:line="240" w:lineRule="exact"/>
              <w:jc w:val="both"/>
              <w:rPr>
                <w:i/>
                <w:spacing w:val="-13"/>
              </w:rPr>
            </w:pPr>
            <w:r w:rsidRPr="00B7343D">
              <w:t>Нежилое здание, назначение: нежилое, количество этажей: 1, расположенное по адресу: Кировская область, Верхнекамский район,</w:t>
            </w:r>
            <w:r w:rsidR="003F168A">
              <w:t xml:space="preserve"> </w:t>
            </w:r>
            <w:r w:rsidRPr="00B7343D">
              <w:t xml:space="preserve">г. Кирс, </w:t>
            </w:r>
            <w:r w:rsidR="003F168A">
              <w:br/>
            </w:r>
            <w:r w:rsidRPr="00B7343D">
              <w:t>ул. Кирова, д. 28а</w:t>
            </w:r>
          </w:p>
          <w:p w:rsidR="00B7343D" w:rsidRPr="00B7343D" w:rsidRDefault="00B7343D" w:rsidP="00067F81">
            <w:pPr>
              <w:spacing w:line="240" w:lineRule="exact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B7343D" w:rsidRPr="00B7343D" w:rsidRDefault="00B7343D" w:rsidP="00067F81">
            <w:pPr>
              <w:spacing w:line="240" w:lineRule="exact"/>
              <w:jc w:val="center"/>
            </w:pPr>
            <w:r w:rsidRPr="00B7343D">
              <w:t>330,0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7343D" w:rsidRPr="00B7343D" w:rsidRDefault="00B7343D" w:rsidP="00067F81">
            <w:pPr>
              <w:spacing w:line="240" w:lineRule="exact"/>
              <w:jc w:val="center"/>
            </w:pPr>
            <w:r w:rsidRPr="00B7343D">
              <w:t>43:05:330702:1632</w:t>
            </w:r>
          </w:p>
        </w:tc>
      </w:tr>
      <w:tr w:rsidR="00B7343D" w:rsidRPr="00B7343D" w:rsidTr="00067F81">
        <w:trPr>
          <w:trHeight w:hRule="exact" w:val="285"/>
        </w:trPr>
        <w:tc>
          <w:tcPr>
            <w:tcW w:w="709" w:type="dxa"/>
            <w:shd w:val="clear" w:color="auto" w:fill="FFFFFF"/>
            <w:vAlign w:val="center"/>
          </w:tcPr>
          <w:p w:rsidR="00B7343D" w:rsidRPr="00B7343D" w:rsidRDefault="00B7343D" w:rsidP="00067F81">
            <w:pPr>
              <w:spacing w:line="240" w:lineRule="exact"/>
              <w:jc w:val="center"/>
            </w:pPr>
            <w:r w:rsidRPr="00B7343D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7343D" w:rsidRPr="00B7343D" w:rsidRDefault="00B7343D" w:rsidP="00067F81">
            <w:pPr>
              <w:spacing w:line="240" w:lineRule="exact"/>
              <w:jc w:val="both"/>
            </w:pPr>
            <w:r w:rsidRPr="00B7343D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7343D" w:rsidRPr="00B7343D" w:rsidRDefault="00B7343D" w:rsidP="00067F81">
            <w:pPr>
              <w:spacing w:line="240" w:lineRule="exact"/>
              <w:jc w:val="center"/>
            </w:pPr>
            <w:r w:rsidRPr="00B7343D">
              <w:t>1470,0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7343D" w:rsidRPr="00B7343D" w:rsidRDefault="00B7343D" w:rsidP="00067F81">
            <w:pPr>
              <w:spacing w:line="240" w:lineRule="exact"/>
              <w:jc w:val="center"/>
            </w:pPr>
            <w:r w:rsidRPr="00B7343D">
              <w:t>43:05:330702:383</w:t>
            </w:r>
          </w:p>
        </w:tc>
      </w:tr>
    </w:tbl>
    <w:p w:rsidR="00B7343D" w:rsidRPr="00B7343D" w:rsidRDefault="00B7343D" w:rsidP="00B7343D">
      <w:pPr>
        <w:spacing w:line="240" w:lineRule="exact"/>
        <w:ind w:right="227" w:firstLine="709"/>
        <w:jc w:val="both"/>
      </w:pPr>
    </w:p>
    <w:p w:rsidR="00B7343D" w:rsidRPr="00B7343D" w:rsidRDefault="00B7343D" w:rsidP="00B7343D">
      <w:pPr>
        <w:spacing w:line="260" w:lineRule="exact"/>
        <w:ind w:right="-57" w:firstLine="709"/>
        <w:jc w:val="both"/>
        <w:rPr>
          <w:bCs/>
        </w:rPr>
      </w:pPr>
      <w:r>
        <w:t>Ц</w:t>
      </w:r>
      <w:r w:rsidRPr="00B7343D">
        <w:t>ена первоначального предложения (начальная цена): 1 300 000 (один миллион триста тысяч) рублей 00 копеек, в том числе НДС 135 000 (сто тридцать пять тысяч) ру</w:t>
      </w:r>
      <w:r w:rsidRPr="00B7343D">
        <w:t>б</w:t>
      </w:r>
      <w:r w:rsidRPr="00B7343D">
        <w:t>ля 00 копеек.</w:t>
      </w:r>
      <w:r w:rsidRPr="00B7343D">
        <w:rPr>
          <w:bCs/>
        </w:rPr>
        <w:t xml:space="preserve"> </w:t>
      </w:r>
    </w:p>
    <w:p w:rsidR="00B7343D" w:rsidRPr="00B7343D" w:rsidRDefault="00B7343D" w:rsidP="00B7343D">
      <w:pPr>
        <w:spacing w:line="260" w:lineRule="exact"/>
        <w:ind w:right="-57" w:firstLine="709"/>
        <w:jc w:val="both"/>
      </w:pPr>
      <w:r w:rsidRPr="00B7343D">
        <w:t>Величина повышения начальной цены («шаг аукциона»): 65 000 (шестьдесят пять тысяч) рублей 00 к</w:t>
      </w:r>
      <w:r w:rsidRPr="00B7343D">
        <w:t>о</w:t>
      </w:r>
      <w:r w:rsidRPr="00B7343D">
        <w:t>пеек.</w:t>
      </w:r>
    </w:p>
    <w:p w:rsidR="00B7343D" w:rsidRPr="00B7343D" w:rsidRDefault="00B7343D" w:rsidP="00B7343D">
      <w:pPr>
        <w:spacing w:line="260" w:lineRule="exact"/>
        <w:ind w:right="-57" w:firstLine="709"/>
        <w:jc w:val="both"/>
      </w:pPr>
      <w:r w:rsidRPr="00B7343D">
        <w:t>Существующие ограничения (обременения) права: не зарегистрировано.</w:t>
      </w:r>
    </w:p>
    <w:p w:rsidR="00B7343D" w:rsidRPr="00B7343D" w:rsidRDefault="00B7343D" w:rsidP="00B7343D">
      <w:pPr>
        <w:spacing w:line="260" w:lineRule="exact"/>
        <w:ind w:firstLine="709"/>
        <w:jc w:val="both"/>
      </w:pPr>
    </w:p>
    <w:p w:rsidR="00B7343D" w:rsidRPr="00B7343D" w:rsidRDefault="00B7343D" w:rsidP="00B7343D">
      <w:pPr>
        <w:spacing w:line="260" w:lineRule="exact"/>
        <w:ind w:firstLine="709"/>
        <w:jc w:val="both"/>
      </w:pPr>
      <w:r>
        <w:t>4.</w:t>
      </w:r>
      <w:r w:rsidRPr="00B7343D">
        <w:t>4. Объекты недвижимого имущества, расположенные по адресу</w:t>
      </w:r>
      <w:proofErr w:type="gramStart"/>
      <w:r w:rsidRPr="00B7343D">
        <w:t>:</w:t>
      </w:r>
      <w:proofErr w:type="gramEnd"/>
      <w:r w:rsidRPr="00B7343D">
        <w:t xml:space="preserve"> Кировская область, Нагорский район, пгт Нагорск, ул. Леушина, д. 18а:</w:t>
      </w:r>
    </w:p>
    <w:p w:rsidR="00B7343D" w:rsidRPr="00B7343D" w:rsidRDefault="00B7343D" w:rsidP="00B7343D">
      <w:pPr>
        <w:ind w:right="-57" w:firstLine="709"/>
        <w:jc w:val="both"/>
      </w:pPr>
    </w:p>
    <w:p w:rsidR="00B7343D" w:rsidRPr="00B7343D" w:rsidRDefault="00B7343D" w:rsidP="00B7343D">
      <w:pPr>
        <w:spacing w:line="280" w:lineRule="exact"/>
        <w:jc w:val="both"/>
      </w:pPr>
      <w:r w:rsidRPr="00B7343D">
        <w:t xml:space="preserve">            Гараж,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B7343D" w:rsidRPr="00B7343D" w:rsidTr="00067F81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B7343D" w:rsidRPr="00B7343D" w:rsidRDefault="00B7343D" w:rsidP="00067F81">
            <w:pPr>
              <w:jc w:val="center"/>
            </w:pPr>
            <w:r w:rsidRPr="00B7343D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B7343D" w:rsidRPr="00B7343D" w:rsidRDefault="00B7343D" w:rsidP="00067F81">
            <w:pPr>
              <w:jc w:val="center"/>
            </w:pPr>
            <w:r w:rsidRPr="00B7343D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B7343D" w:rsidRPr="00B7343D" w:rsidRDefault="00B7343D" w:rsidP="00067F81">
            <w:pPr>
              <w:jc w:val="center"/>
            </w:pPr>
            <w:r w:rsidRPr="00B7343D"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B7343D" w:rsidRPr="00B7343D" w:rsidRDefault="00B7343D" w:rsidP="00067F81">
            <w:pPr>
              <w:jc w:val="center"/>
            </w:pPr>
            <w:r w:rsidRPr="00B7343D">
              <w:t>Кадастровый номер</w:t>
            </w:r>
          </w:p>
        </w:tc>
      </w:tr>
      <w:tr w:rsidR="00B7343D" w:rsidRPr="00B7343D" w:rsidTr="00067F81">
        <w:trPr>
          <w:trHeight w:hRule="exact" w:val="12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343D" w:rsidRPr="00B7343D" w:rsidRDefault="00B7343D" w:rsidP="00067F81">
            <w:pPr>
              <w:jc w:val="center"/>
            </w:pPr>
            <w:r w:rsidRPr="00B7343D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43D" w:rsidRPr="00B7343D" w:rsidRDefault="00B7343D" w:rsidP="00067F81">
            <w:pPr>
              <w:spacing w:line="280" w:lineRule="exact"/>
              <w:ind w:right="227"/>
              <w:jc w:val="both"/>
            </w:pPr>
            <w:r w:rsidRPr="00B7343D">
              <w:t xml:space="preserve">Гараж, назначение: нежилое, количество этажей: 1, расположенное по адресу: Кировская область, Нагорский район, пгт Нагорск, </w:t>
            </w:r>
            <w:r w:rsidRPr="00B7343D">
              <w:br/>
              <w:t>ул. Леушина, д. 18а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43D" w:rsidRPr="00B7343D" w:rsidRDefault="00B7343D" w:rsidP="00067F81">
            <w:pPr>
              <w:jc w:val="center"/>
            </w:pPr>
            <w:r w:rsidRPr="00B7343D">
              <w:t>28,8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43D" w:rsidRPr="00B7343D" w:rsidRDefault="00B7343D" w:rsidP="00067F81">
            <w:pPr>
              <w:jc w:val="center"/>
              <w:rPr>
                <w:highlight w:val="yellow"/>
              </w:rPr>
            </w:pPr>
            <w:r w:rsidRPr="00B7343D">
              <w:t>43:19:310113:161</w:t>
            </w:r>
          </w:p>
        </w:tc>
      </w:tr>
      <w:tr w:rsidR="00B7343D" w:rsidRPr="00B7343D" w:rsidTr="00067F81">
        <w:trPr>
          <w:trHeight w:hRule="exact" w:val="4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43D" w:rsidRPr="00B7343D" w:rsidRDefault="00B7343D" w:rsidP="00067F81">
            <w:pPr>
              <w:jc w:val="center"/>
            </w:pPr>
            <w:r w:rsidRPr="00B7343D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43D" w:rsidRPr="00B7343D" w:rsidRDefault="00B7343D" w:rsidP="00067F81">
            <w:pPr>
              <w:spacing w:line="280" w:lineRule="exact"/>
              <w:ind w:right="227"/>
              <w:jc w:val="both"/>
            </w:pPr>
            <w:r w:rsidRPr="00B7343D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43D" w:rsidRPr="00B7343D" w:rsidRDefault="00B7343D" w:rsidP="00067F81">
            <w:pPr>
              <w:jc w:val="center"/>
            </w:pPr>
            <w:r w:rsidRPr="00B7343D"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43D" w:rsidRPr="00B7343D" w:rsidRDefault="00B7343D" w:rsidP="00067F81">
            <w:pPr>
              <w:jc w:val="center"/>
            </w:pPr>
            <w:r w:rsidRPr="00B7343D">
              <w:t>43:19:310113:148</w:t>
            </w:r>
          </w:p>
        </w:tc>
      </w:tr>
    </w:tbl>
    <w:p w:rsidR="00B7343D" w:rsidRPr="00B7343D" w:rsidRDefault="00B7343D" w:rsidP="00B7343D">
      <w:pPr>
        <w:pStyle w:val="a6"/>
        <w:spacing w:line="276" w:lineRule="auto"/>
        <w:ind w:firstLine="709"/>
      </w:pPr>
    </w:p>
    <w:p w:rsidR="00B7343D" w:rsidRPr="00B7343D" w:rsidRDefault="00B7343D" w:rsidP="00B7343D">
      <w:pPr>
        <w:ind w:right="-57" w:firstLine="709"/>
        <w:jc w:val="both"/>
        <w:rPr>
          <w:bCs/>
        </w:rPr>
      </w:pPr>
      <w:r w:rsidRPr="00B7343D">
        <w:t>Цена первоначального предложения (начальная цена): 140 000 (сто сорок тысяч) рублей 00 копеек, в том числе НДС 12 666 (двенадцать тысяч шестьсот шестьдесят шесть) ру</w:t>
      </w:r>
      <w:r w:rsidRPr="00B7343D">
        <w:t>б</w:t>
      </w:r>
      <w:r w:rsidRPr="00B7343D">
        <w:t>лей 67 копеек.</w:t>
      </w:r>
      <w:r w:rsidRPr="00B7343D">
        <w:rPr>
          <w:bCs/>
        </w:rPr>
        <w:t xml:space="preserve"> </w:t>
      </w:r>
    </w:p>
    <w:p w:rsidR="00B7343D" w:rsidRPr="00B7343D" w:rsidRDefault="00B7343D" w:rsidP="00B7343D">
      <w:pPr>
        <w:ind w:right="-57" w:firstLine="709"/>
        <w:jc w:val="both"/>
      </w:pPr>
      <w:r w:rsidRPr="00B7343D">
        <w:t>Величина повышения начальной цены («шаг аукциона»): 7 000 (семь тысяч) рублей 00 к</w:t>
      </w:r>
      <w:r w:rsidRPr="00B7343D">
        <w:t>о</w:t>
      </w:r>
      <w:r w:rsidRPr="00B7343D">
        <w:t>пеек.</w:t>
      </w:r>
    </w:p>
    <w:p w:rsidR="00B7343D" w:rsidRPr="00B7343D" w:rsidRDefault="00B7343D" w:rsidP="00B7343D">
      <w:pPr>
        <w:ind w:right="-57" w:firstLine="709"/>
        <w:jc w:val="both"/>
      </w:pPr>
      <w:r w:rsidRPr="00B7343D">
        <w:t>Существующие ограничения (обременения) права: не зарегистрировано.</w:t>
      </w:r>
    </w:p>
    <w:p w:rsidR="00B7343D" w:rsidRDefault="00B7343D" w:rsidP="00220170">
      <w:pPr>
        <w:spacing w:line="280" w:lineRule="exact"/>
        <w:ind w:right="227" w:firstLine="709"/>
        <w:jc w:val="both"/>
      </w:pPr>
    </w:p>
    <w:p w:rsidR="00851A45" w:rsidRPr="00D901B6" w:rsidRDefault="00851A45" w:rsidP="00220170">
      <w:pPr>
        <w:spacing w:line="280" w:lineRule="exact"/>
        <w:ind w:right="227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B7343D">
        <w:t>23</w:t>
      </w:r>
      <w:r w:rsidR="000F149C" w:rsidRPr="00D901B6">
        <w:t>.</w:t>
      </w:r>
      <w:r w:rsidR="00B7343D">
        <w:t>0</w:t>
      </w:r>
      <w:r w:rsidR="00693BF6">
        <w:t>1</w:t>
      </w:r>
      <w:r w:rsidR="000F149C" w:rsidRPr="00D901B6">
        <w:t>.20</w:t>
      </w:r>
      <w:r w:rsidR="00D901B6">
        <w:t>2</w:t>
      </w:r>
      <w:r w:rsidR="00B7343D">
        <w:t>3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C123DC">
      <w:pPr>
        <w:tabs>
          <w:tab w:val="left" w:pos="3119"/>
        </w:tabs>
        <w:spacing w:line="276" w:lineRule="auto"/>
        <w:ind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lastRenderedPageBreak/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B7343D">
        <w:rPr>
          <w:bCs/>
        </w:rPr>
        <w:t>4</w:t>
      </w:r>
      <w:r w:rsidRPr="00DF4217">
        <w:rPr>
          <w:bCs/>
        </w:rPr>
        <w:t xml:space="preserve"> член</w:t>
      </w:r>
      <w:r w:rsidR="00B7343D">
        <w:rPr>
          <w:bCs/>
        </w:rPr>
        <w:t>а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 </w:t>
      </w:r>
      <w:r w:rsidR="00693BF6">
        <w:t xml:space="preserve">Председатель </w:t>
      </w:r>
      <w:proofErr w:type="gramStart"/>
      <w:r w:rsidR="00693BF6">
        <w:t xml:space="preserve">комиссии:   </w:t>
      </w:r>
      <w:proofErr w:type="gramEnd"/>
      <w:r w:rsidR="00693BF6">
        <w:t xml:space="preserve">                        Малиновская Екатерина Сергеевна</w:t>
      </w:r>
    </w:p>
    <w:p w:rsidR="00480EAD" w:rsidRDefault="00480EAD" w:rsidP="00480EAD">
      <w:pPr>
        <w:spacing w:line="276" w:lineRule="auto"/>
        <w:jc w:val="both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B7343D" w:rsidRDefault="00B7343D" w:rsidP="00EC1B7B">
            <w:pPr>
              <w:spacing w:line="276" w:lineRule="auto"/>
              <w:jc w:val="both"/>
            </w:pPr>
            <w:r>
              <w:t xml:space="preserve"> Таранова Ольга Николаевна</w:t>
            </w:r>
          </w:p>
          <w:p w:rsidR="00851A45" w:rsidRPr="00191B37" w:rsidRDefault="00B7343D" w:rsidP="00EC1B7B">
            <w:pPr>
              <w:spacing w:line="276" w:lineRule="auto"/>
              <w:jc w:val="both"/>
            </w:pPr>
            <w:r>
              <w:t xml:space="preserve"> </w:t>
            </w:r>
            <w:r w:rsidR="002954B2"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2954B2" w:rsidRPr="00302618" w:rsidRDefault="00181B6C" w:rsidP="002954B2">
      <w:pPr>
        <w:spacing w:line="276" w:lineRule="auto"/>
        <w:ind w:firstLine="709"/>
        <w:jc w:val="both"/>
      </w:pPr>
      <w:r>
        <w:t xml:space="preserve">7. </w:t>
      </w:r>
      <w:r w:rsidR="002954B2" w:rsidRPr="00302618">
        <w:t xml:space="preserve">По окончании срока подачи заявок до 18:00 (время московское) </w:t>
      </w:r>
      <w:r w:rsidR="00B7343D">
        <w:t>20</w:t>
      </w:r>
      <w:r w:rsidR="002954B2" w:rsidRPr="00302618">
        <w:t>.</w:t>
      </w:r>
      <w:r w:rsidR="00B7343D">
        <w:t>0</w:t>
      </w:r>
      <w:r w:rsidR="00801303">
        <w:t>2</w:t>
      </w:r>
      <w:r w:rsidR="002954B2" w:rsidRPr="00302618">
        <w:t>.202</w:t>
      </w:r>
      <w:r w:rsidR="00B7343D">
        <w:t>3</w:t>
      </w:r>
      <w:r w:rsidR="002954B2" w:rsidRPr="00302618">
        <w:t xml:space="preserve"> года по лотам 1, 2, 3, 4 не было подано ни одной заявки.  </w:t>
      </w:r>
    </w:p>
    <w:p w:rsidR="002954B2" w:rsidRPr="00302618" w:rsidRDefault="002954B2" w:rsidP="002954B2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2954B2" w:rsidRDefault="002954B2" w:rsidP="002954B2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лотам 1, 2, 3, 4 признать несостоявшейся в связи с отсутствием зарегистрированных заявок.</w:t>
      </w:r>
      <w:bookmarkStart w:id="0" w:name="_GoBack"/>
      <w:bookmarkEnd w:id="0"/>
    </w:p>
    <w:p w:rsidR="00693BF6" w:rsidRDefault="00693BF6" w:rsidP="00693BF6">
      <w:pPr>
        <w:jc w:val="both"/>
      </w:pPr>
    </w:p>
    <w:p w:rsidR="00693BF6" w:rsidRDefault="00693BF6" w:rsidP="00693BF6">
      <w:pPr>
        <w:tabs>
          <w:tab w:val="left" w:pos="5670"/>
        </w:tabs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                           Малиновская Екатерина Сергеевна</w:t>
      </w:r>
    </w:p>
    <w:p w:rsidR="00480EAD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191B37" w:rsidRPr="00DE7C4B" w:rsidTr="002954B2">
        <w:trPr>
          <w:trHeight w:val="1411"/>
        </w:trPr>
        <w:tc>
          <w:tcPr>
            <w:tcW w:w="5211" w:type="dxa"/>
          </w:tcPr>
          <w:p w:rsidR="00B7343D" w:rsidRDefault="00B7343D" w:rsidP="00107F5E">
            <w:pPr>
              <w:spacing w:line="360" w:lineRule="auto"/>
              <w:ind w:hanging="105"/>
              <w:jc w:val="both"/>
            </w:pPr>
          </w:p>
          <w:p w:rsidR="00107F5E" w:rsidRDefault="002954B2" w:rsidP="00107F5E">
            <w:pPr>
              <w:spacing w:line="360" w:lineRule="auto"/>
              <w:ind w:hanging="105"/>
              <w:jc w:val="both"/>
            </w:pPr>
            <w:r w:rsidRPr="00191B37">
              <w:t>Члены комиссии:</w:t>
            </w:r>
          </w:p>
          <w:p w:rsidR="00801303" w:rsidRDefault="00801303" w:rsidP="005533FF">
            <w:pPr>
              <w:ind w:left="-105"/>
            </w:pPr>
          </w:p>
          <w:p w:rsidR="00B7343D" w:rsidRDefault="00B7343D" w:rsidP="005533FF">
            <w:pPr>
              <w:ind w:left="-105"/>
            </w:pPr>
          </w:p>
          <w:p w:rsidR="00B7343D" w:rsidRDefault="00B7343D" w:rsidP="005533FF">
            <w:pPr>
              <w:ind w:left="-105"/>
            </w:pPr>
          </w:p>
          <w:p w:rsidR="00B7343D" w:rsidRPr="00B7343D" w:rsidRDefault="00B7343D" w:rsidP="005533FF">
            <w:pPr>
              <w:ind w:left="-105"/>
              <w:rPr>
                <w:sz w:val="16"/>
                <w:szCs w:val="16"/>
              </w:rPr>
            </w:pPr>
          </w:p>
          <w:p w:rsidR="00DC07DD" w:rsidRPr="00107F5E" w:rsidRDefault="00107F5E" w:rsidP="005533FF">
            <w:pPr>
              <w:ind w:left="-105"/>
            </w:pPr>
            <w:r>
              <w:t>Секретарь комиссии:</w:t>
            </w:r>
          </w:p>
        </w:tc>
        <w:tc>
          <w:tcPr>
            <w:tcW w:w="4536" w:type="dxa"/>
          </w:tcPr>
          <w:p w:rsidR="0085634A" w:rsidRPr="0085634A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E7C4B">
              <w:t xml:space="preserve">  </w:t>
            </w:r>
            <w:r w:rsidR="00480EAD">
              <w:t xml:space="preserve"> </w:t>
            </w:r>
          </w:p>
          <w:p w:rsidR="00B7343D" w:rsidRDefault="0085634A" w:rsidP="00107F5E">
            <w:pPr>
              <w:spacing w:line="276" w:lineRule="auto"/>
              <w:jc w:val="both"/>
            </w:pPr>
            <w:r>
              <w:t xml:space="preserve">   </w:t>
            </w:r>
            <w:r w:rsidR="00B7343D">
              <w:t xml:space="preserve"> Таранова Ольга Николаевна</w:t>
            </w:r>
          </w:p>
          <w:p w:rsidR="00B7343D" w:rsidRDefault="00B7343D" w:rsidP="00107F5E">
            <w:pPr>
              <w:spacing w:line="276" w:lineRule="auto"/>
              <w:jc w:val="both"/>
            </w:pPr>
            <w:r>
              <w:t xml:space="preserve">    </w:t>
            </w:r>
          </w:p>
          <w:p w:rsidR="00191B37" w:rsidRDefault="00B7343D" w:rsidP="00107F5E">
            <w:pPr>
              <w:spacing w:line="276" w:lineRule="auto"/>
              <w:jc w:val="both"/>
            </w:pPr>
            <w:r>
              <w:t xml:space="preserve">   </w:t>
            </w:r>
            <w:r w:rsidR="00693BF6">
              <w:t xml:space="preserve"> </w:t>
            </w:r>
            <w:r>
              <w:t xml:space="preserve"> </w:t>
            </w:r>
            <w:r w:rsidR="002954B2">
              <w:t>Стародубцева Елена Витальевна</w:t>
            </w:r>
            <w:r w:rsidR="009D53B5" w:rsidRPr="00DE7C4B">
              <w:t xml:space="preserve">  </w:t>
            </w:r>
          </w:p>
          <w:p w:rsidR="00107F5E" w:rsidRPr="00801303" w:rsidRDefault="00107F5E" w:rsidP="00107F5E">
            <w:pPr>
              <w:spacing w:line="276" w:lineRule="auto"/>
              <w:jc w:val="both"/>
              <w:rPr>
                <w:sz w:val="36"/>
                <w:szCs w:val="36"/>
              </w:rPr>
            </w:pPr>
          </w:p>
          <w:p w:rsidR="00107F5E" w:rsidRPr="00DE7C4B" w:rsidRDefault="005533FF" w:rsidP="00107F5E">
            <w:pPr>
              <w:spacing w:line="276" w:lineRule="auto"/>
              <w:jc w:val="both"/>
            </w:pPr>
            <w:r>
              <w:t xml:space="preserve">    </w:t>
            </w:r>
            <w:r w:rsidR="00107F5E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2B5FFC">
      <w:pgSz w:w="11906" w:h="16838"/>
      <w:pgMar w:top="851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64729"/>
    <w:rsid w:val="00095467"/>
    <w:rsid w:val="000C52BC"/>
    <w:rsid w:val="000E1C10"/>
    <w:rsid w:val="000F149C"/>
    <w:rsid w:val="00107F5E"/>
    <w:rsid w:val="0011454D"/>
    <w:rsid w:val="00117E79"/>
    <w:rsid w:val="001207B5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21241E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632B7"/>
    <w:rsid w:val="00365DA3"/>
    <w:rsid w:val="00375818"/>
    <w:rsid w:val="0038095B"/>
    <w:rsid w:val="003A62B8"/>
    <w:rsid w:val="003A6D20"/>
    <w:rsid w:val="003C6EDD"/>
    <w:rsid w:val="003D30ED"/>
    <w:rsid w:val="003F168A"/>
    <w:rsid w:val="0043441E"/>
    <w:rsid w:val="00446E9F"/>
    <w:rsid w:val="004516C9"/>
    <w:rsid w:val="00480EAD"/>
    <w:rsid w:val="004A3F65"/>
    <w:rsid w:val="004B2BEB"/>
    <w:rsid w:val="004D1BB7"/>
    <w:rsid w:val="004E4D64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3907"/>
    <w:rsid w:val="005D5C00"/>
    <w:rsid w:val="005F07AC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1303"/>
    <w:rsid w:val="0080341A"/>
    <w:rsid w:val="0080774D"/>
    <w:rsid w:val="008175F1"/>
    <w:rsid w:val="008178D5"/>
    <w:rsid w:val="00826A84"/>
    <w:rsid w:val="00851A45"/>
    <w:rsid w:val="008523FF"/>
    <w:rsid w:val="0085634A"/>
    <w:rsid w:val="00894340"/>
    <w:rsid w:val="00897228"/>
    <w:rsid w:val="008976B1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4217"/>
    <w:rsid w:val="00E11416"/>
    <w:rsid w:val="00E143C6"/>
    <w:rsid w:val="00E27B85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74D7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8F59C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7918E-694B-47A0-BCEF-96836AC1B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2023-02-20T07:42:00Z</cp:lastPrinted>
  <dcterms:created xsi:type="dcterms:W3CDTF">2023-02-20T07:42:00Z</dcterms:created>
  <dcterms:modified xsi:type="dcterms:W3CDTF">2023-02-20T07:42:00Z</dcterms:modified>
</cp:coreProperties>
</file>